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11E96">
      <w:pP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1DD65E15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首届湖南省大学生创业微短剧短视频大赛获奖名单（创客赛道）</w:t>
      </w:r>
    </w:p>
    <w:tbl>
      <w:tblPr>
        <w:tblStyle w:val="9"/>
        <w:tblW w:w="1421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920"/>
        <w:gridCol w:w="2879"/>
        <w:gridCol w:w="4171"/>
        <w:gridCol w:w="2600"/>
        <w:gridCol w:w="950"/>
      </w:tblGrid>
      <w:tr w14:paraId="39AD0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tblHeader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AB8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220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作品单位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DC3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5B9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项目组成员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139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指导老师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6AF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奖项</w:t>
            </w:r>
          </w:p>
        </w:tc>
      </w:tr>
      <w:tr w14:paraId="29447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0AD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702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湖南大学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345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《破茧星城：一位23岁女孩的2600公里创业答卷》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D4E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彭萍、何长轩、曹裕泽、郭思、文明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B6E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徐琼、施李杨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501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金奖</w:t>
            </w:r>
          </w:p>
        </w:tc>
      </w:tr>
      <w:tr w14:paraId="13439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65C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540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长沙学院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2B2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《云途杖引——杖尖智绘山河，云端探引幽途》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4FA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陈姝伊、周丽秀、刘保男、李涛、熊建威、杨湘怡、文静、钟清华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593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蔺代永、王婧怡、杨珊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D6E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金奖</w:t>
            </w:r>
          </w:p>
        </w:tc>
      </w:tr>
      <w:tr w14:paraId="5C927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DFA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4A4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邵阳职业技术学院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A92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《方寸适间——基于CSP的智能养老空间设计领跑者》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92C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贾凡、谭小凤、黄丽玲、陈景、隆佳惠、唐林武、帅嘉圆、谭胜文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A8D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鲁玥池、肖刚、王湘湖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818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金奖</w:t>
            </w:r>
          </w:p>
        </w:tc>
      </w:tr>
      <w:tr w14:paraId="6EE01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445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389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湖南信息学院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AD9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《深地密码》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FBC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王斯涵、胡朝阳、杨佳怡、高震、佘聪亮、魏嘉玲、戴飞、叶家贝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998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刘毅、易锡年、王进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693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金奖</w:t>
            </w:r>
          </w:p>
        </w:tc>
      </w:tr>
      <w:tr w14:paraId="6CD0D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E04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51F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湖南大众传媒职业技术学院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68B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《赓续：沉浸式数智化红色文旅内容的践行者》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CC1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肖依琳、杨状娥、柴瑜、李金虎、彭璇、周新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B94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张波、袁超、刘卓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FF7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金奖</w:t>
            </w:r>
          </w:p>
        </w:tc>
      </w:tr>
      <w:tr w14:paraId="61848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38D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7E6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长沙民政职业技术学院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43B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《家有爱，包健康》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937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杨文、夏子华、刘颖、彭佩芸、罗微微、陈雨微、周淑雨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637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任泓羽、邓嘉琳、王健雄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630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金奖</w:t>
            </w:r>
          </w:p>
        </w:tc>
      </w:tr>
      <w:tr w14:paraId="650C8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595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261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湖南科技职业学院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D40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《一世绒华——科技赋能助力非遗绒花焕新生》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FC2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胡雨萱、柳安吉、祁可玉、欧阳亮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B16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蒋涛、康冉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359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银奖</w:t>
            </w:r>
          </w:p>
        </w:tc>
      </w:tr>
      <w:tr w14:paraId="076C4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1E1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B61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湖南石油化工职业技术学院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3CF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《老虎创业在星城》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130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王润泽、柳轶鑫、朱参新、高璐、刘凯鑫、徐安妮、吴霞、何俊霆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D85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巢祖健、张紫钰、邓波尔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A9C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银奖</w:t>
            </w:r>
          </w:p>
        </w:tc>
      </w:tr>
      <w:tr w14:paraId="6F57F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3D6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413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湖南师范大学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741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《窑影——岳州窑AI修复技术及衍生教育平台》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A2B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张星雨、廖汀岚、刘嘉可、陆依静、</w:t>
            </w:r>
          </w:p>
          <w:p w14:paraId="46F2EC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毛敏轩、廖宇扬、尹薏晴、李采宸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4EF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丁兴华、杨家红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442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银奖</w:t>
            </w:r>
          </w:p>
        </w:tc>
      </w:tr>
      <w:tr w14:paraId="16C29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46A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B6A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湖南理工职业技术学院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DC2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《天眼》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0BD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赖涛、肖懿铭、刘颖、唐山程、邓斌、</w:t>
            </w:r>
          </w:p>
          <w:p w14:paraId="7930F4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刘佳琪、陈素彪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A76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王凤斌、刘湘晖、冯鸥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AE7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银奖</w:t>
            </w:r>
          </w:p>
        </w:tc>
      </w:tr>
      <w:tr w14:paraId="6C4C3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07E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19C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湖南中医药大学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6FC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《手护芳华——于岐黄中找寻经期无痛的秘密》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76D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曾筱雅、杨立苹、王超平、曾炫皓、</w:t>
            </w:r>
          </w:p>
          <w:p w14:paraId="23BCE5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徐敬雅、胡进昀、张安艺、成语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B92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刘余、杨茜芸、王莎莎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48D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银奖</w:t>
            </w:r>
          </w:p>
        </w:tc>
      </w:tr>
      <w:tr w14:paraId="1F46C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962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ADE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中南大学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2CF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《“红”韵湖湘，“数”见韶山》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50B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裴子洵、徐哲、卢麟、张全悦、李妙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6A2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傅沂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975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银奖</w:t>
            </w:r>
          </w:p>
        </w:tc>
      </w:tr>
      <w:tr w14:paraId="3759B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EFE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09C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湖南信息职业技术学院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FDB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《湘农智检——AI 水稻病虫害巡检卫士》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06A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罗萍、李紫荷、周稀艳、雷志杰、杨昊、曾启明、付知发、罗平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126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李恩华、段伟、张佃君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4B0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银奖</w:t>
            </w:r>
          </w:p>
        </w:tc>
      </w:tr>
      <w:tr w14:paraId="46F02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5F8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984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湖南大学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579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《追光逐影——“文物8分钟建模”数字化保护与应用的开拓者》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4E2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艾心田、曾熠霞、龙晗玉、张芸祯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FC6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杨莉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05D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银奖</w:t>
            </w:r>
          </w:p>
        </w:tc>
      </w:tr>
      <w:tr w14:paraId="6B5FD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8DA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30E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中南林业科技大学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CC0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《橘的花园农场——乡村振兴智慧田园创业实践》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D7A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赵天笑、熊婉汝、赵卫浩、李萧嘉、</w:t>
            </w:r>
          </w:p>
          <w:p w14:paraId="7796A8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杜君隆、陈万汀、雷佳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94D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袁傲冰、姚飞洋、周茵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9F7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银奖</w:t>
            </w:r>
          </w:p>
        </w:tc>
      </w:tr>
      <w:tr w14:paraId="243C6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2DD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0EF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湖南师范大学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C6A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《千年信桥，会展今潮》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53D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侯子怡、黄琳、何璐、毛心依、孔奕萱、郭苗苗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FEE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孟奕爽、喻子豪、张华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E3C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银奖</w:t>
            </w:r>
          </w:p>
        </w:tc>
      </w:tr>
      <w:tr w14:paraId="3CCBE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E29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8EA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湖南理工职业技术学院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1A2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《莲漪》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CD4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杨小杨、赵美星、柳媛媛、陈昌顺、</w:t>
            </w:r>
          </w:p>
          <w:p w14:paraId="59BA69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刘熙钰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2EE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刘湘晖、王凤斌、周迎春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3D5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银奖</w:t>
            </w:r>
          </w:p>
        </w:tc>
      </w:tr>
      <w:tr w14:paraId="25646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7FE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879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益阳医学高等专科学校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C9A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《“针心手护”仿生式儿童留置针固定装置》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710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叶璇、吴千慧、袁雅婷、张淑娴、吴薇薇、王佳怡、米艳、全静妮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936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秦倩、郑晓妮、莫颖莉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D02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铜奖</w:t>
            </w:r>
          </w:p>
        </w:tc>
      </w:tr>
      <w:tr w14:paraId="3EC75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2F9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6F0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湖南信息学院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43B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《云枢岩卫：北斗护航青春创业梦》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376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蔡烨涵、夏景雯、曹峻源、肖鹏、王卓妮、刘文字、郭莹、张银航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131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黄涛、汪纯峰、邓晓宇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DE4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铜奖</w:t>
            </w:r>
          </w:p>
        </w:tc>
      </w:tr>
      <w:tr w14:paraId="73CA9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C68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242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长沙民政职业技术学院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CC1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《慎安旸旭——草本殡仪有害气体与病菌监测净化先行者》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242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彭旭、李宇航、彭丽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196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全健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DCC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铜奖</w:t>
            </w:r>
          </w:p>
        </w:tc>
      </w:tr>
      <w:tr w14:paraId="47E9A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423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C09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湖南工程学院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CD7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《养生π——中医药文化全球播种者》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D21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梁芳萃、吴字萱、闫夏萱、朱湘月、</w:t>
            </w:r>
          </w:p>
          <w:p w14:paraId="11415C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夏玉琪、周莹、蔡缯韫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879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易文婷、丁颖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DBA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铜奖</w:t>
            </w:r>
          </w:p>
        </w:tc>
      </w:tr>
      <w:tr w14:paraId="6A2D6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49E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9C3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湖南石油化工职业技术学院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897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《智破共沸——无水乙醇绿色生产领航者》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46E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柳轶鑫、江星宇、黄佳强、徐琦睿、</w:t>
            </w:r>
          </w:p>
          <w:p w14:paraId="71DAE3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文语涵、奉阳芳、狄一铭、张婧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696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赵克、彭欢、夏腾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EEA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铜奖</w:t>
            </w:r>
          </w:p>
        </w:tc>
      </w:tr>
      <w:tr w14:paraId="05F5F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E64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A72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长沙环境保护职业技术学院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B55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《美丽乡村“水卫士”——藻菌协同农村污水处理与资源化利用解决方案》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DF5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肖强、张家嘉、赵子怡、邓创、王威、</w:t>
            </w:r>
          </w:p>
          <w:p w14:paraId="218DBB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樊秉鑫、周怡、雷弘旭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FBD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刘孟杰、王海萍、郑立国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0ED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铜奖</w:t>
            </w:r>
          </w:p>
        </w:tc>
      </w:tr>
      <w:tr w14:paraId="308BE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9B8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AD5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湘潭医卫职业技术学院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C65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《医影智盾——主动式射线防护屏》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670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朱浩、曾嘉霖、李锦玉、张可可、邓雯娟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C08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龙娟、赖萌、蒋求生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EB1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铜奖</w:t>
            </w:r>
          </w:p>
        </w:tc>
      </w:tr>
      <w:tr w14:paraId="1DAEC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151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D6A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长沙民政职业技术学院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A54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《行程万里，初心如一》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3DB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傅瑶、毛铮、皮嘉敏、刘畅、甘宇豪、</w:t>
            </w:r>
          </w:p>
          <w:p w14:paraId="20EB1B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易婷娟、王璟、朱鑫权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617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易文伟、李琼、杨紫晶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C0D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铜奖</w:t>
            </w:r>
          </w:p>
        </w:tc>
      </w:tr>
      <w:tr w14:paraId="4C9F3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452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63D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湖南幼儿师范高等专科学校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E36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《觅与智慧包装》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D51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余晨阳、杨潇、陈文杰、徐怡溶、胡佳琪、杨香钰、胡艳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55F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吴沫霏、孙健、唐鑫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A45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铜奖</w:t>
            </w:r>
          </w:p>
        </w:tc>
      </w:tr>
      <w:tr w14:paraId="1746C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C59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A2E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湖南中医药大学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3E1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《花卷记事 • 脉动人心》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0F5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孙雅迪、龚妍、傅思佳、宋瑞熙、邹鑫睿、朱思淇、燕镜如、肖熠彤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7CC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刘密、许明、王莎莎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890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铜奖</w:t>
            </w:r>
          </w:p>
        </w:tc>
      </w:tr>
      <w:tr w14:paraId="52C62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5FE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A99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湖南铁道职业技术学院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288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《智慧轨盾——轨道侵限智能检测护行者》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F14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邹政、曹益佳、汪嘉嘉、曾利豪、杨惜然、刘小燕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A5B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李秋梅、栾婷婷、徐丽丽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89B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铜奖</w:t>
            </w:r>
          </w:p>
        </w:tc>
      </w:tr>
      <w:tr w14:paraId="53A3D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E68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DEC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湖南财政经济学院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CE9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《破“蕉”而出，我的搭子拯救计划》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230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罗念依、王茜、陈子希、许靖怡、张倜涛、黎曌、王实、盛书桢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59E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高昕欣、龙小凤、肖艳娟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950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铜奖</w:t>
            </w:r>
          </w:p>
        </w:tc>
      </w:tr>
      <w:tr w14:paraId="25656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2CB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FEB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永州职业技术学院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3E7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《AR赋能永州非遗传承，大学生创业项目AR导览》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956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谢沁宇、李雅希、李林杰、唐语媚、韩祯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B76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张姮、顾思群、彭鹏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E1E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铜奖</w:t>
            </w:r>
          </w:p>
        </w:tc>
      </w:tr>
      <w:tr w14:paraId="7E25B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BE0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416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湖南大众传媒职业技术学院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764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《窑火新生——薪柴点亮千年窑火，创意赋能湘窑铜官》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AE5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王紫妞、罗璇、何静、刘俊杰、陈展博、李长好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00A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王书芹、周微微、甄苗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926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铜奖</w:t>
            </w:r>
          </w:p>
        </w:tc>
      </w:tr>
      <w:tr w14:paraId="4EC36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946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B9E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湖南工程学院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67F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《多语微光：照见非遗》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B41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谭桢豪、骆妙、胡静怡、潘颖、林钊、</w:t>
            </w:r>
          </w:p>
          <w:p w14:paraId="1566E8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李澳、齐好、王颖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8FF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苏静、陈春坚、杨杰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968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铜奖</w:t>
            </w:r>
          </w:p>
        </w:tc>
      </w:tr>
      <w:tr w14:paraId="35601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6E8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F9E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湖南劳动人事职业学院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E6C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《“一封家书”——浏阳木活字印刷IP+家风家训传承文旅开拓者》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8FB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曹颖、刘坯陇、曾园园、鲁丽文、孟晓彤、梁晓蔓、游琴雨心、屈治民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10E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黄鹤、陈俏、向紫嫣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CBF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铜奖</w:t>
            </w:r>
          </w:p>
        </w:tc>
      </w:tr>
      <w:tr w14:paraId="2741A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B3D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671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湖南有色金属职业技术学院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FA4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《滩头潮起：非遗年画的青春突围》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9CF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曾佳燕、李佳强、肖锴凯、康晓彤、颜言、张婧、蒋文杰、熊展辉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3C8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袁佳、龙敦鹏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5C5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4EC00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883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E5A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湖南城建职业技术学院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405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《“扶助”——装配式一体化智慧扶手》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284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汤昀铮、唐子楚、周易兰、刘洪怀、彭建蓝、邓超、戴子豪、曹紫晴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AA8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胡燕、陈民辉、彭璐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4FE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21CE0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826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2D9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常德职业技术学院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E55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《当“软黄金”遇上“Z世代”》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B61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罗语桐、龚酉林、谭子涵、吴比贤、李英、粟晓凡、黄慧婷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AA8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张旖珈、龚睿、张韵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87B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5DA5F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557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651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湖南科技学院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7DE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《女书承韵，青春续章》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4FD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黄琴芳、张楠、涂艳丽、吴彦臻、梁永青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C8E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唐夕、唐金娟、刘丽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E7C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7D943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CFF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AFD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长沙轨道交通职业学院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17F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《影下花灯》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DD7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陈岱宇、伍宇翔、谢凯、刘心怡、黄可乐、陈钰、徐沁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088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杨宁骅、李林、温航辉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4EB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2B38F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287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B37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湖南安全技术职业学院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F41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《青春烟火 我的烟花传承与突围》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958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范恺航、何龙军、唐铭蔚、欧阳常乐、</w:t>
            </w:r>
          </w:p>
          <w:p w14:paraId="4AC68C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李智娴、李德才、吴珊珊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361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罗危立、黎鑫、陈蕾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46F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619BA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6A0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B8C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湖南大众传媒职业技术学院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0B8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《岳麓书社融媒体创新项目在“麓”上》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0EF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肖若予、钱禹孜、杨子矜、段雅菲、</w:t>
            </w:r>
          </w:p>
          <w:p w14:paraId="2560FA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叶耘利、梁嘉轩、周美娅、王志豪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EF9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吕新艳、罗镇、吴国轩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467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1997A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500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979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湖南九嶷职业技术学院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DFC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《家乡的味道》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072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陈兴、王杰、张文静、滕镇南、聂志湘、罗双燕、邓雨晴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3C7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唐梦玲、顾瑶瑶、杨茵棱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6D1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473AF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974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BAB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张家界学院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080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《破界·智启未来》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6C1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全翔宇、张悦、李宁、王珏、黄峥祺、</w:t>
            </w:r>
          </w:p>
          <w:p w14:paraId="0A30C0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罗恒畅、陈思琪、董佳芝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492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朱岚武、王浚川、孙艺萌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7CC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76BC1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F4B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7AA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永州职业技术学院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1DD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《石刻觉醒·古老文化在科技的加持下重生》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055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付雯佳、贺文洁、周思佳、方英磊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88D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李国英、唐林萍、陈雪媛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A77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044B8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81B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E74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长沙环境保护职业技术学院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5C4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《依托长沙环境保护职业技术学院推进区域环境健康管理试点——长环院环境监测学院“绿色哨兵”创新创业团队》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871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肖强、张家嘉、庹欣莹、马悦 、梁颖、杨诗慧、 彭杨 、罗博文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EC2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刘孟杰、李雅伦、焦泽坤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162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2D9F6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A9C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7D9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湖南工业职业技术学院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0B6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《薪火湘传，青年拓新程》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B3A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曾佳璐、袁思远、彭芳婷、罗燕辉、</w:t>
            </w:r>
          </w:p>
          <w:p w14:paraId="7169F1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贺佳琪、宋德亮、石渊凯、罗世英拓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102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刘韬、邓丽君、唐嘉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778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7AAF1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F12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30B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常德职业技术学院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145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《七千年的滋味》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751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卓梦沅、张轩、李璐、孙振东、冉云熙、姜智惟、郑一凡、欧阳榕珍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0AB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王先琴、龚文扬、刘毅勇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0C1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3E093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C6A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838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长沙南方职业学院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CAC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《科技赋能，湘绣新生》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A01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李锦骄、彭星星、胡鑫龙、董洁、彭旺旺、赵雅琪、沈意谐、高天奕、熊泽宇、杨天皓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A32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夏妍、曾文君、周琪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E9F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71960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8A7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B32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长沙轨道交通职业学院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CB8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《烟漫汨水》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2E3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陈岱宇、伍宇翔、谢凯、刘心怡、黄可乐、陈钰、徐沁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3A9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杨宁骅、李林、何鹏江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F25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726B0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1A7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739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湖南化工职业技术学院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F2F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《“本草润色”中药口红新传》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C52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吕绣绮、向海婕、饶雅轩、朱启迪、</w:t>
            </w:r>
          </w:p>
          <w:p w14:paraId="09B212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张惠珺、刘诗妍、王美桦、贺钰涵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597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胡捷敏、杨孝辉、郭君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1AE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44B26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588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AAA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272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《伞下石鼓》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E52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杨雨欣、董雨洁、周小莉、游星语、</w:t>
            </w:r>
          </w:p>
          <w:p w14:paraId="661E3F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周逸轩、王礼玉、杜贵娟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7E1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陈代湘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B6A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54A39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884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235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湖南农业大学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860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《湘赣红脉智创童行——湘赣有声、弈局峥嵘与拼图溯源深度研学启红色基因》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CE7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满珊、李塘军、易颖桢、杜泓萱、杨振鹏、曹寓清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AA5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罗荷花、谢寒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77F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0A241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165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F93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湖南交通职业技术学院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2E0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《数字经纬·织绘湖湘交通记忆》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68C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李妍芳、饶勇、黄树磊、殷瑞泽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DF5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赵珊、曾静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799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6E0A9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E9D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E15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湖南安全技术职业学院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2E5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《金土地上的“种子”力量》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903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唐慧琴、赖烁璇、谢丹怡、莫小航、蒋莉娜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林宇铭、刘湘敏、谭炯明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318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叶丽春、周思聪、费斯琼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9ABC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2C5EC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D0D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6D7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吉首大学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8C5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《猕链湘西》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806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秦海鹏、马平江、范馨蔓、谢凯、魏诗琴、谭亚迪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312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张冀、彭艳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49A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  <w:tr w14:paraId="165EB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91B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4A0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湖南民族职业学院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1E9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《老字号，新表达——巴陵全鱼席之科技赋能新探索》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D34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李利、文清、苏腾飞、付宇晨、向梓岚、李姿慧、廖珺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C73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刘力沛、李悠然、黄松雄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948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入围奖</w:t>
            </w:r>
          </w:p>
        </w:tc>
      </w:tr>
    </w:tbl>
    <w:p w14:paraId="361CF340">
      <w:pPr>
        <w:rPr>
          <w:rFonts w:hint="default" w:ascii="仿宋" w:hAnsi="仿宋" w:eastAsia="仿宋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01A56"/>
    <w:rsid w:val="33365A75"/>
    <w:rsid w:val="33401A56"/>
    <w:rsid w:val="4D313626"/>
    <w:rsid w:val="4E0B2CA0"/>
    <w:rsid w:val="56FC3D7A"/>
    <w:rsid w:val="75572B1B"/>
    <w:rsid w:val="75D527D0"/>
    <w:rsid w:val="7BFD8D70"/>
    <w:rsid w:val="7CAF3D94"/>
    <w:rsid w:val="7EFE417E"/>
    <w:rsid w:val="D772A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1"/>
    <w:qFormat/>
    <w:uiPriority w:val="0"/>
    <w:pPr>
      <w:ind w:firstLine="600" w:firstLineChars="200"/>
    </w:pPr>
    <w:rPr>
      <w:rFonts w:ascii="仿宋_GB2312" w:eastAsia="仿宋_GB2312"/>
      <w:sz w:val="3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styleId="8">
    <w:name w:val="Body Text First Indent 2"/>
    <w:basedOn w:val="3"/>
    <w:qFormat/>
    <w:uiPriority w:val="0"/>
    <w:pPr>
      <w:ind w:firstLine="420"/>
    </w:p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12497</Words>
  <Characters>12819</Characters>
  <Lines>0</Lines>
  <Paragraphs>0</Paragraphs>
  <TotalTime>11</TotalTime>
  <ScaleCrop>false</ScaleCrop>
  <LinksUpToDate>false</LinksUpToDate>
  <CharactersWithSpaces>12853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2026-06-05T07:37:00Z</dcterms:created>
  <dc:creator>昕怡</dc:creator>
  <cp:lastModifiedBy>神无月魂</cp:lastModifiedBy>
  <cp:lastPrinted>2026-08-07T00:24:00Z</cp:lastPrinted>
  <dcterms:modified xsi:type="dcterms:W3CDTF">2026-08-07T02:33:21Z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39B46C41A52EC6216F55706AD988CC02_43</vt:lpwstr>
  </property>
  <property fmtid="{D5CDD505-2E9C-101B-9397-08002B2CF9AE}" pid="4" name="KSOTemplateDocerSaveRecord">
    <vt:lpwstr>eyJoZGlkIjoiZWRlNDAzNDkwMTc0OWM2NTg5OTZhYTNlMjZlZDA1NGMiLCJ1c2VySWQiOiIxNTk0OTM3NiJ9</vt:lpwstr>
  </property>
</Properties>
</file>